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391CB">
      <w:pPr>
        <w:rPr>
          <w:rFonts w:hint="default" w:ascii="Calibri" w:hAnsi="Calibri" w:cs="Calibri"/>
          <w:b w:val="0"/>
          <w:bCs w:val="0"/>
          <w:lang w:val="es-ES"/>
        </w:rPr>
      </w:pPr>
      <w:r>
        <w:rPr>
          <w:rFonts w:hint="default" w:ascii="Calibri" w:hAnsi="Calibri" w:cs="Calibri"/>
          <w:b w:val="0"/>
          <w:bCs w:val="0"/>
          <w:lang w:val="es-ES"/>
        </w:rPr>
        <w:t>HGPT 773/22/10/2025</w:t>
      </w:r>
    </w:p>
    <w:p w14:paraId="4D6A4B0C">
      <w:pPr>
        <w:jc w:val="center"/>
        <w:rPr>
          <w:rFonts w:hint="default" w:ascii="Calibri" w:hAnsi="Calibri" w:cs="Calibri"/>
          <w:b/>
          <w:bCs/>
        </w:rPr>
      </w:pPr>
    </w:p>
    <w:p w14:paraId="66310376">
      <w:pPr>
        <w:jc w:val="center"/>
        <w:rPr>
          <w:rFonts w:hint="default" w:ascii="Calibri" w:hAnsi="Calibri" w:cs="Calibri"/>
          <w:b/>
          <w:bCs/>
        </w:rPr>
      </w:pPr>
    </w:p>
    <w:p w14:paraId="50968BB9">
      <w:pPr>
        <w:jc w:val="center"/>
        <w:rPr>
          <w:rFonts w:hint="default" w:ascii="Calibri" w:hAnsi="Calibri" w:cs="Calibri"/>
          <w:b/>
          <w:bCs/>
          <w:lang w:val="es-ES"/>
        </w:rPr>
      </w:pPr>
      <w:r>
        <w:rPr>
          <w:rFonts w:hint="default" w:ascii="Calibri" w:hAnsi="Calibri" w:cs="Calibri"/>
          <w:b/>
          <w:bCs/>
          <w:lang w:val="es-ES"/>
        </w:rPr>
        <w:t>BOLETÍN DE PRENSA</w:t>
      </w:r>
    </w:p>
    <w:p w14:paraId="23A206F8">
      <w:pPr>
        <w:jc w:val="center"/>
        <w:rPr>
          <w:rFonts w:hint="default" w:ascii="Calibri" w:hAnsi="Calibri" w:cs="Calibri"/>
          <w:b/>
          <w:bCs/>
          <w:lang w:val="es-ES"/>
        </w:rPr>
      </w:pPr>
    </w:p>
    <w:p w14:paraId="489E8758">
      <w:pPr>
        <w:jc w:val="center"/>
        <w:rPr>
          <w:rFonts w:hint="default" w:ascii="Calibri" w:hAnsi="Calibri" w:cs="Calibri"/>
          <w:b/>
          <w:bCs/>
          <w:lang w:val="es-ES"/>
        </w:rPr>
      </w:pPr>
    </w:p>
    <w:p w14:paraId="4A5E756E">
      <w:pPr>
        <w:jc w:val="center"/>
        <w:rPr>
          <w:rFonts w:hint="default" w:ascii="Calibri" w:hAnsi="Calibri"/>
          <w:b/>
          <w:bCs/>
        </w:rPr>
      </w:pPr>
      <w:r>
        <w:rPr>
          <w:rFonts w:hint="default" w:ascii="Calibri" w:hAnsi="Calibri"/>
          <w:b/>
          <w:bCs/>
        </w:rPr>
        <w:t>TUNGURAHUA CELEBRA SUS SABORES TRADICIONALES CON EL EVENTO “COSECHA - PRIMERA EDICIÓN 2025”</w:t>
      </w:r>
    </w:p>
    <w:p w14:paraId="7949C42F">
      <w:pPr>
        <w:jc w:val="both"/>
        <w:rPr>
          <w:rFonts w:hint="default" w:ascii="Calibri" w:hAnsi="Calibri"/>
          <w:b/>
          <w:bCs/>
        </w:rPr>
      </w:pPr>
    </w:p>
    <w:p w14:paraId="6645E383">
      <w:pPr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>Con el propósito de exaltar las tradiciones gastronómicas que identifican a la provincia, el Gobierno Provincial de Tungurahua, a través de Participación Ciudadana</w:t>
      </w:r>
      <w:r>
        <w:rPr>
          <w:rFonts w:hint="default" w:ascii="Calibri" w:hAnsi="Calibri"/>
          <w:b w:val="0"/>
          <w:bCs w:val="0"/>
          <w:lang w:val="es-ES"/>
        </w:rPr>
        <w:t>,</w:t>
      </w:r>
      <w:r>
        <w:rPr>
          <w:rFonts w:hint="default" w:ascii="Calibri" w:hAnsi="Calibri"/>
          <w:b w:val="0"/>
          <w:bCs w:val="0"/>
        </w:rPr>
        <w:t xml:space="preserve"> Parlamento Trabajo, en coordinación con la Universidad Autónoma de los Andes UNIANDES, prepara un evento especial de reconocimiento a la mejor colada morada y guagua de pan, denominado “Cosecha - Primera Edición 2025”.</w:t>
      </w:r>
    </w:p>
    <w:p w14:paraId="44EB8219">
      <w:pPr>
        <w:jc w:val="both"/>
        <w:rPr>
          <w:rFonts w:hint="default" w:ascii="Calibri" w:hAnsi="Calibri"/>
          <w:b w:val="0"/>
          <w:bCs w:val="0"/>
        </w:rPr>
      </w:pPr>
    </w:p>
    <w:p w14:paraId="759C726E">
      <w:pPr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>La actividad se desarrollará el miércoles 29 de octubre de 2025, de 17h00 a 21h00, en el emblemático Museo Casa del Portal, y busca institucionalizarse como un espacio anual que fortalezca el sector gastronómico y productivo de Tungurahua, en el marco de la conmemoración del Día de los Difuntos.</w:t>
      </w:r>
    </w:p>
    <w:p w14:paraId="27258CDE">
      <w:pPr>
        <w:jc w:val="both"/>
        <w:rPr>
          <w:rFonts w:hint="default" w:ascii="Calibri" w:hAnsi="Calibri"/>
          <w:b w:val="0"/>
          <w:bCs w:val="0"/>
        </w:rPr>
      </w:pPr>
    </w:p>
    <w:p w14:paraId="0D4B17AD">
      <w:pPr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>“Cosecha” será una oportunidad para que panaderías, restaurantes tradicionales</w:t>
      </w:r>
      <w:r>
        <w:rPr>
          <w:rFonts w:hint="default" w:ascii="Calibri" w:hAnsi="Calibri"/>
          <w:b w:val="0"/>
          <w:bCs w:val="0"/>
          <w:lang w:val="es-ES"/>
        </w:rPr>
        <w:t>, hoteles, sector gastronómico en general</w:t>
      </w:r>
      <w:bookmarkStart w:id="0" w:name="_GoBack"/>
      <w:bookmarkEnd w:id="0"/>
      <w:r>
        <w:rPr>
          <w:rFonts w:hint="default" w:ascii="Calibri" w:hAnsi="Calibri"/>
          <w:b w:val="0"/>
          <w:bCs w:val="0"/>
        </w:rPr>
        <w:t xml:space="preserve"> y productores locales compartan sus recetas únicas y su talento culinario, destacando la riqueza cultural y el sabor ancestral de nuestra provincia. Durante el evento, los asistentes podrán disfrutar de degustaciones de colada morada y guaguas de pan, elaboradas con los mejores ingredientes y la creatividad de nuestros emprendedores.</w:t>
      </w:r>
    </w:p>
    <w:p w14:paraId="2059F3DE">
      <w:pPr>
        <w:jc w:val="both"/>
        <w:rPr>
          <w:rFonts w:hint="default" w:ascii="Calibri" w:hAnsi="Calibri"/>
          <w:b w:val="0"/>
          <w:bCs w:val="0"/>
        </w:rPr>
      </w:pPr>
    </w:p>
    <w:p w14:paraId="5A05F812">
      <w:pPr>
        <w:jc w:val="both"/>
        <w:rPr>
          <w:rFonts w:hint="default" w:ascii="Calibri" w:hAnsi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>Además, participarán autoridades provinciales, académicos, estudiantes y representantes de los Parlamentos Ciudadanos, reafirmando el compromiso de trabajar juntos por el desarrollo productivo y la promoción del patrimonio gastronómico de Tungurahua.</w:t>
      </w:r>
    </w:p>
    <w:p w14:paraId="07D4342F">
      <w:pPr>
        <w:jc w:val="both"/>
        <w:rPr>
          <w:rFonts w:hint="default" w:ascii="Calibri" w:hAnsi="Calibri"/>
          <w:b w:val="0"/>
          <w:bCs w:val="0"/>
        </w:rPr>
      </w:pPr>
    </w:p>
    <w:p w14:paraId="221F4294">
      <w:pPr>
        <w:jc w:val="both"/>
        <w:rPr>
          <w:rFonts w:hint="default" w:ascii="Calibri" w:hAnsi="Calibri" w:cs="Calibri"/>
          <w:b w:val="0"/>
          <w:bCs w:val="0"/>
        </w:rPr>
      </w:pPr>
      <w:r>
        <w:rPr>
          <w:rFonts w:hint="default" w:ascii="Calibri" w:hAnsi="Calibri"/>
          <w:b w:val="0"/>
          <w:bCs w:val="0"/>
        </w:rPr>
        <w:t>¡Muy pronto conoceremos a los ganadores de esta primera edición que promete convertirse en una tradición de sabor y orgullo tungurahuense!</w:t>
      </w: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2321">
    <w:pPr>
      <w:pStyle w:val="1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-1069340</wp:posOffset>
          </wp:positionH>
          <wp:positionV relativeFrom="paragraph">
            <wp:posOffset>-427990</wp:posOffset>
          </wp:positionV>
          <wp:extent cx="7536180" cy="10651490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BB"/>
    <w:rsid w:val="00011E93"/>
    <w:rsid w:val="001B378E"/>
    <w:rsid w:val="003C6BD4"/>
    <w:rsid w:val="003D64FC"/>
    <w:rsid w:val="00474340"/>
    <w:rsid w:val="00502C24"/>
    <w:rsid w:val="00554BE2"/>
    <w:rsid w:val="00595F2D"/>
    <w:rsid w:val="00622C68"/>
    <w:rsid w:val="00822829"/>
    <w:rsid w:val="008361BB"/>
    <w:rsid w:val="008618B4"/>
    <w:rsid w:val="00BA5FE5"/>
    <w:rsid w:val="00CA682D"/>
    <w:rsid w:val="00DE620F"/>
    <w:rsid w:val="00E17F21"/>
    <w:rsid w:val="00E449F4"/>
    <w:rsid w:val="00E81A88"/>
    <w:rsid w:val="00F24F7D"/>
    <w:rsid w:val="0F64620C"/>
    <w:rsid w:val="45AB699F"/>
    <w:rsid w:val="4DFA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EC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eader"/>
    <w:basedOn w:val="1"/>
    <w:link w:val="35"/>
    <w:unhideWhenUsed/>
    <w:qFormat/>
    <w:uiPriority w:val="99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36"/>
    <w:unhideWhenUsed/>
    <w:qFormat/>
    <w:uiPriority w:val="99"/>
    <w:pPr>
      <w:tabs>
        <w:tab w:val="center" w:pos="4419"/>
        <w:tab w:val="right" w:pos="8838"/>
      </w:tabs>
    </w:pPr>
  </w:style>
  <w:style w:type="paragraph" w:styleId="15">
    <w:name w:val="Subtitle"/>
    <w:basedOn w:val="1"/>
    <w:next w:val="1"/>
    <w:link w:val="27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 C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 destacada C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Encabezado Car"/>
    <w:basedOn w:val="11"/>
    <w:link w:val="13"/>
    <w:qFormat/>
    <w:uiPriority w:val="99"/>
  </w:style>
  <w:style w:type="character" w:customStyle="1" w:styleId="36">
    <w:name w:val="Pie de página Car"/>
    <w:basedOn w:val="11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308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2025-05-07T16:12:00Z</dcterms:created>
  <dc:creator>R. Externas</dc:creator>
  <cp:lastModifiedBy>USUARIO</cp:lastModifiedBy>
  <dcterms:modified xsi:type="dcterms:W3CDTF">2025-10-22T21:47:38Z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F67E86151DA34B95B698B7915DC87CF5_13</vt:lpwstr>
  </property>
</Properties>
</file>